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77" w:rsidRDefault="009F6877" w:rsidP="00C56EDE">
      <w:pPr>
        <w:jc w:val="center"/>
        <w:rPr>
          <w:rFonts w:ascii="Arial" w:hAnsi="Arial" w:cs="Arial"/>
          <w:b/>
        </w:rPr>
      </w:pPr>
    </w:p>
    <w:p w:rsidR="00060012" w:rsidRDefault="00060012" w:rsidP="00C56EDE">
      <w:pPr>
        <w:jc w:val="center"/>
        <w:rPr>
          <w:rFonts w:ascii="Arial" w:hAnsi="Arial" w:cs="Arial"/>
          <w:b/>
        </w:rPr>
      </w:pPr>
    </w:p>
    <w:p w:rsidR="00C56EDE" w:rsidRPr="00E7238B" w:rsidRDefault="00C56EDE" w:rsidP="00C56EDE">
      <w:pPr>
        <w:jc w:val="center"/>
        <w:rPr>
          <w:rFonts w:ascii="Arial" w:hAnsi="Arial" w:cs="Arial"/>
          <w:b/>
        </w:rPr>
      </w:pPr>
      <w:r w:rsidRPr="00E7238B">
        <w:rPr>
          <w:rFonts w:ascii="Arial" w:hAnsi="Arial" w:cs="Arial"/>
          <w:b/>
        </w:rPr>
        <w:t>PROJ</w:t>
      </w:r>
      <w:r w:rsidR="002C1109" w:rsidRPr="00E7238B">
        <w:rPr>
          <w:rFonts w:ascii="Arial" w:hAnsi="Arial" w:cs="Arial"/>
          <w:b/>
        </w:rPr>
        <w:t xml:space="preserve">ETO DE </w:t>
      </w:r>
      <w:r w:rsidR="000B7200" w:rsidRPr="00E7238B">
        <w:rPr>
          <w:rFonts w:ascii="Arial" w:hAnsi="Arial" w:cs="Arial"/>
          <w:b/>
        </w:rPr>
        <w:t xml:space="preserve">RESOLUÇÃO LEGISLATIVA </w:t>
      </w:r>
      <w:r w:rsidR="002C1109" w:rsidRPr="00E7238B">
        <w:rPr>
          <w:rFonts w:ascii="Arial" w:hAnsi="Arial" w:cs="Arial"/>
          <w:b/>
        </w:rPr>
        <w:t xml:space="preserve">Nº      </w:t>
      </w:r>
      <w:r w:rsidR="00E7238B">
        <w:rPr>
          <w:rFonts w:ascii="Arial" w:hAnsi="Arial" w:cs="Arial"/>
          <w:b/>
        </w:rPr>
        <w:t xml:space="preserve">  </w:t>
      </w:r>
      <w:r w:rsidR="002C1109" w:rsidRPr="00E7238B">
        <w:rPr>
          <w:rFonts w:ascii="Arial" w:hAnsi="Arial" w:cs="Arial"/>
          <w:b/>
        </w:rPr>
        <w:t xml:space="preserve"> </w:t>
      </w:r>
      <w:r w:rsidR="00382165" w:rsidRPr="00E7238B">
        <w:rPr>
          <w:rFonts w:ascii="Arial" w:hAnsi="Arial" w:cs="Arial"/>
          <w:b/>
        </w:rPr>
        <w:t>/201</w:t>
      </w:r>
      <w:r w:rsidR="00295315">
        <w:rPr>
          <w:rFonts w:ascii="Arial" w:hAnsi="Arial" w:cs="Arial"/>
          <w:b/>
        </w:rPr>
        <w:t>9</w:t>
      </w: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9F6877" w:rsidRDefault="009F6877" w:rsidP="00A16344">
      <w:pPr>
        <w:spacing w:line="276" w:lineRule="auto"/>
        <w:ind w:left="5400"/>
        <w:jc w:val="both"/>
        <w:rPr>
          <w:rFonts w:ascii="Arial" w:hAnsi="Arial" w:cs="Arial"/>
          <w:i/>
        </w:rPr>
      </w:pPr>
    </w:p>
    <w:p w:rsidR="00DE1CEB" w:rsidRDefault="00DE1CEB" w:rsidP="00A16344">
      <w:pPr>
        <w:spacing w:line="276" w:lineRule="auto"/>
        <w:ind w:left="540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Altera </w:t>
      </w:r>
      <w:r w:rsidR="003A2F53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ispositivos do Regimento Interno e dá outras providencias.</w:t>
      </w:r>
    </w:p>
    <w:p w:rsidR="00DE1CEB" w:rsidRDefault="00DE1CEB" w:rsidP="00A16344">
      <w:pPr>
        <w:spacing w:line="276" w:lineRule="auto"/>
        <w:ind w:left="5400"/>
        <w:jc w:val="both"/>
        <w:rPr>
          <w:rFonts w:ascii="Arial" w:hAnsi="Arial" w:cs="Arial"/>
          <w:i/>
        </w:rPr>
      </w:pPr>
    </w:p>
    <w:p w:rsidR="000B7200" w:rsidRPr="00E7238B" w:rsidRDefault="000B7200" w:rsidP="00A16344">
      <w:pPr>
        <w:spacing w:line="276" w:lineRule="auto"/>
        <w:ind w:left="540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jc w:val="both"/>
        <w:rPr>
          <w:rFonts w:ascii="Arial" w:hAnsi="Arial" w:cs="Arial"/>
        </w:rPr>
      </w:pPr>
    </w:p>
    <w:p w:rsidR="00DE1CEB" w:rsidRDefault="00C56EDE" w:rsidP="00A16344">
      <w:pPr>
        <w:spacing w:line="276" w:lineRule="auto"/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  <w:b/>
        </w:rPr>
        <w:t>A</w:t>
      </w:r>
      <w:r w:rsidR="002F0E6E" w:rsidRPr="00E7238B">
        <w:rPr>
          <w:rFonts w:ascii="Arial" w:hAnsi="Arial" w:cs="Arial"/>
          <w:b/>
        </w:rPr>
        <w:t>rt</w:t>
      </w:r>
      <w:r w:rsidRPr="00E7238B">
        <w:rPr>
          <w:rFonts w:ascii="Arial" w:hAnsi="Arial" w:cs="Arial"/>
          <w:b/>
        </w:rPr>
        <w:t>. 1º</w:t>
      </w:r>
      <w:r w:rsidRPr="00E7238B">
        <w:rPr>
          <w:rFonts w:ascii="Arial" w:hAnsi="Arial" w:cs="Arial"/>
        </w:rPr>
        <w:t xml:space="preserve"> - </w:t>
      </w:r>
      <w:r w:rsidR="00DE1CEB">
        <w:rPr>
          <w:rFonts w:ascii="Arial" w:hAnsi="Arial" w:cs="Arial"/>
        </w:rPr>
        <w:t>O art. 24-B do Regimento Interno , alterado pela Resolução Legislativa nº 910/18 , passa a vigorar com a seguinte redação.</w:t>
      </w:r>
    </w:p>
    <w:p w:rsidR="00DE1CEB" w:rsidRPr="00DE1CEB" w:rsidRDefault="00DE1CEB" w:rsidP="00A16344">
      <w:pPr>
        <w:spacing w:line="276" w:lineRule="auto"/>
        <w:ind w:firstLine="720"/>
        <w:jc w:val="both"/>
        <w:rPr>
          <w:rFonts w:ascii="Arial" w:hAnsi="Arial" w:cs="Arial"/>
          <w:b/>
          <w:i/>
        </w:rPr>
      </w:pPr>
      <w:r w:rsidRPr="00DE1CEB">
        <w:rPr>
          <w:rFonts w:ascii="Arial" w:hAnsi="Arial" w:cs="Arial"/>
          <w:b/>
          <w:i/>
        </w:rPr>
        <w:t xml:space="preserve">“Art.24-B – </w:t>
      </w:r>
      <w:r w:rsidR="00112C07">
        <w:rPr>
          <w:rFonts w:ascii="Arial" w:hAnsi="Arial" w:cs="Arial"/>
          <w:b/>
          <w:i/>
        </w:rPr>
        <w:t>A</w:t>
      </w:r>
      <w:r w:rsidRPr="00DE1CEB">
        <w:rPr>
          <w:rFonts w:ascii="Arial" w:hAnsi="Arial" w:cs="Arial"/>
          <w:b/>
          <w:i/>
        </w:rPr>
        <w:t xml:space="preserve"> Procuradoria da Mulher será constituída de 1(uma) Procuradora da Mulher, eleita entre as Deputadas para o mandato de 2 anos </w:t>
      </w:r>
      <w:r>
        <w:rPr>
          <w:rFonts w:ascii="Arial" w:hAnsi="Arial" w:cs="Arial"/>
          <w:b/>
          <w:i/>
        </w:rPr>
        <w:t xml:space="preserve">, em pleito a ser realizado </w:t>
      </w:r>
      <w:r w:rsidRPr="00DE1CEB">
        <w:rPr>
          <w:rFonts w:ascii="Arial" w:hAnsi="Arial" w:cs="Arial"/>
          <w:b/>
          <w:i/>
        </w:rPr>
        <w:t xml:space="preserve">10 dias após a </w:t>
      </w:r>
      <w:r>
        <w:rPr>
          <w:rFonts w:ascii="Arial" w:hAnsi="Arial" w:cs="Arial"/>
          <w:b/>
          <w:i/>
        </w:rPr>
        <w:t>e</w:t>
      </w:r>
      <w:r w:rsidRPr="00DE1CEB">
        <w:rPr>
          <w:rFonts w:ascii="Arial" w:hAnsi="Arial" w:cs="Arial"/>
          <w:b/>
          <w:i/>
        </w:rPr>
        <w:t>l</w:t>
      </w:r>
      <w:r>
        <w:rPr>
          <w:rFonts w:ascii="Arial" w:hAnsi="Arial" w:cs="Arial"/>
          <w:b/>
          <w:i/>
        </w:rPr>
        <w:t>e</w:t>
      </w:r>
      <w:r w:rsidRPr="00DE1CEB">
        <w:rPr>
          <w:rFonts w:ascii="Arial" w:hAnsi="Arial" w:cs="Arial"/>
          <w:b/>
          <w:i/>
        </w:rPr>
        <w:t>ição da Mesa Diretora</w:t>
      </w:r>
      <w:r>
        <w:rPr>
          <w:rFonts w:ascii="Arial" w:hAnsi="Arial" w:cs="Arial"/>
          <w:b/>
          <w:i/>
        </w:rPr>
        <w:t xml:space="preserve">, observado o disposto no </w:t>
      </w:r>
      <w:proofErr w:type="spellStart"/>
      <w:r>
        <w:rPr>
          <w:rFonts w:ascii="Arial" w:hAnsi="Arial" w:cs="Arial"/>
          <w:b/>
          <w:i/>
        </w:rPr>
        <w:t>art</w:t>
      </w:r>
      <w:proofErr w:type="spellEnd"/>
      <w:r>
        <w:rPr>
          <w:rFonts w:ascii="Arial" w:hAnsi="Arial" w:cs="Arial"/>
          <w:b/>
          <w:i/>
        </w:rPr>
        <w:t xml:space="preserve"> 8º deste Regimento </w:t>
      </w:r>
      <w:r w:rsidRPr="00DE1CEB">
        <w:rPr>
          <w:rFonts w:ascii="Arial" w:hAnsi="Arial" w:cs="Arial"/>
          <w:b/>
          <w:i/>
        </w:rPr>
        <w:t xml:space="preserve">. </w:t>
      </w:r>
    </w:p>
    <w:p w:rsidR="000B7200" w:rsidRPr="00E7238B" w:rsidRDefault="00382165" w:rsidP="00A16344">
      <w:pPr>
        <w:spacing w:line="276" w:lineRule="auto"/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  <w:b/>
        </w:rPr>
        <w:t>Art. 2º</w:t>
      </w:r>
      <w:r w:rsidRPr="00E7238B">
        <w:rPr>
          <w:rFonts w:ascii="Arial" w:hAnsi="Arial" w:cs="Arial"/>
        </w:rPr>
        <w:t xml:space="preserve"> -</w:t>
      </w:r>
      <w:r w:rsidR="000B7200" w:rsidRPr="00E7238B">
        <w:rPr>
          <w:rFonts w:ascii="Arial" w:hAnsi="Arial" w:cs="Arial"/>
        </w:rPr>
        <w:t xml:space="preserve"> Esta Resolução Legislativa entrará em vigor na data de sua publicação.</w:t>
      </w: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E7238B" w:rsidRDefault="004E4D7C" w:rsidP="00C56EDE">
      <w:pPr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>Plenário Deputado “Nagib Haickel” do Palácio Manuel Beckman</w:t>
      </w:r>
      <w:r w:rsidR="0091785E" w:rsidRPr="00E7238B">
        <w:rPr>
          <w:rFonts w:ascii="Arial" w:hAnsi="Arial" w:cs="Arial"/>
        </w:rPr>
        <w:t xml:space="preserve">, </w:t>
      </w:r>
      <w:r w:rsidRPr="00E7238B">
        <w:rPr>
          <w:rFonts w:ascii="Arial" w:hAnsi="Arial" w:cs="Arial"/>
        </w:rPr>
        <w:t xml:space="preserve">em São Luís </w:t>
      </w:r>
      <w:r w:rsidR="0091785E" w:rsidRPr="00E7238B">
        <w:rPr>
          <w:rFonts w:ascii="Arial" w:hAnsi="Arial" w:cs="Arial"/>
        </w:rPr>
        <w:t xml:space="preserve">(MA), </w:t>
      </w:r>
      <w:r w:rsidR="00DE1CEB">
        <w:rPr>
          <w:rFonts w:ascii="Arial" w:hAnsi="Arial" w:cs="Arial"/>
        </w:rPr>
        <w:t>16</w:t>
      </w:r>
      <w:r w:rsidR="00AB1637">
        <w:rPr>
          <w:rFonts w:ascii="Arial" w:hAnsi="Arial" w:cs="Arial"/>
        </w:rPr>
        <w:t xml:space="preserve"> </w:t>
      </w:r>
      <w:r w:rsidR="00382165" w:rsidRPr="00E7238B">
        <w:rPr>
          <w:rFonts w:ascii="Arial" w:hAnsi="Arial" w:cs="Arial"/>
        </w:rPr>
        <w:t xml:space="preserve">de </w:t>
      </w:r>
      <w:proofErr w:type="gramStart"/>
      <w:r w:rsidR="009F6877">
        <w:rPr>
          <w:rFonts w:ascii="Arial" w:hAnsi="Arial" w:cs="Arial"/>
        </w:rPr>
        <w:t>ma</w:t>
      </w:r>
      <w:r w:rsidR="00DE1CEB">
        <w:rPr>
          <w:rFonts w:ascii="Arial" w:hAnsi="Arial" w:cs="Arial"/>
        </w:rPr>
        <w:t>io</w:t>
      </w:r>
      <w:r w:rsidR="009F6877">
        <w:rPr>
          <w:rFonts w:ascii="Arial" w:hAnsi="Arial" w:cs="Arial"/>
        </w:rPr>
        <w:t xml:space="preserve"> </w:t>
      </w:r>
      <w:r w:rsidR="00295315">
        <w:rPr>
          <w:rFonts w:ascii="Arial" w:hAnsi="Arial" w:cs="Arial"/>
        </w:rPr>
        <w:t xml:space="preserve"> de</w:t>
      </w:r>
      <w:proofErr w:type="gramEnd"/>
      <w:r w:rsidR="00295315">
        <w:rPr>
          <w:rFonts w:ascii="Arial" w:hAnsi="Arial" w:cs="Arial"/>
        </w:rPr>
        <w:t xml:space="preserve"> 2019 .</w:t>
      </w: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Default="00C56EDE" w:rsidP="00C56EDE">
      <w:pPr>
        <w:jc w:val="center"/>
        <w:rPr>
          <w:rFonts w:ascii="Arial" w:hAnsi="Arial" w:cs="Arial"/>
        </w:rPr>
      </w:pPr>
    </w:p>
    <w:p w:rsidR="00C56EDE" w:rsidRPr="003A2F53" w:rsidRDefault="003A2F53" w:rsidP="00C56EDE">
      <w:pPr>
        <w:jc w:val="center"/>
        <w:rPr>
          <w:rFonts w:ascii="Arial" w:hAnsi="Arial" w:cs="Arial"/>
          <w:b/>
          <w:i/>
        </w:rPr>
      </w:pPr>
      <w:r w:rsidRPr="003A2F53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>n</w:t>
      </w:r>
      <w:r w:rsidRPr="003A2F53">
        <w:rPr>
          <w:rFonts w:ascii="Arial" w:hAnsi="Arial" w:cs="Arial"/>
          <w:b/>
          <w:i/>
        </w:rPr>
        <w:t>dreia Rezende</w:t>
      </w:r>
      <w:r w:rsidR="009F6877" w:rsidRPr="003A2F53">
        <w:rPr>
          <w:rFonts w:ascii="Arial" w:hAnsi="Arial" w:cs="Arial"/>
          <w:b/>
          <w:i/>
        </w:rPr>
        <w:t xml:space="preserve"> </w:t>
      </w:r>
      <w:r w:rsidR="00295315" w:rsidRPr="003A2F53">
        <w:rPr>
          <w:rFonts w:ascii="Arial" w:hAnsi="Arial" w:cs="Arial"/>
          <w:b/>
          <w:i/>
        </w:rPr>
        <w:t xml:space="preserve"> </w:t>
      </w:r>
    </w:p>
    <w:p w:rsidR="00857518" w:rsidRDefault="003A2F53" w:rsidP="00C56E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Deputada Estadual</w:t>
      </w:r>
    </w:p>
    <w:p w:rsidR="00857518" w:rsidRDefault="00857518" w:rsidP="00C56EDE">
      <w:pPr>
        <w:jc w:val="center"/>
        <w:rPr>
          <w:rFonts w:ascii="Arial" w:hAnsi="Arial" w:cs="Arial"/>
          <w:b/>
        </w:rPr>
      </w:pPr>
    </w:p>
    <w:p w:rsidR="00857518" w:rsidRDefault="00857518" w:rsidP="00C56EDE">
      <w:pPr>
        <w:jc w:val="center"/>
        <w:rPr>
          <w:rFonts w:ascii="Arial" w:hAnsi="Arial" w:cs="Arial"/>
          <w:b/>
        </w:rPr>
      </w:pPr>
    </w:p>
    <w:p w:rsidR="00857518" w:rsidRDefault="00857518" w:rsidP="00857518">
      <w:pPr>
        <w:jc w:val="both"/>
        <w:rPr>
          <w:rFonts w:ascii="Arial" w:hAnsi="Arial" w:cs="Arial"/>
          <w:b/>
        </w:rPr>
      </w:pPr>
    </w:p>
    <w:p w:rsidR="00381E0C" w:rsidRDefault="00381E0C" w:rsidP="00857518">
      <w:pPr>
        <w:jc w:val="both"/>
        <w:rPr>
          <w:rFonts w:ascii="Arial" w:hAnsi="Arial" w:cs="Arial"/>
          <w:b/>
        </w:rPr>
      </w:pPr>
    </w:p>
    <w:p w:rsidR="00381E0C" w:rsidRDefault="00381E0C" w:rsidP="00857518">
      <w:pPr>
        <w:jc w:val="both"/>
        <w:rPr>
          <w:rFonts w:ascii="Arial" w:hAnsi="Arial" w:cs="Arial"/>
          <w:b/>
        </w:rPr>
      </w:pPr>
    </w:p>
    <w:p w:rsidR="00381E0C" w:rsidRDefault="00381E0C" w:rsidP="00857518">
      <w:pPr>
        <w:jc w:val="both"/>
        <w:rPr>
          <w:rFonts w:ascii="Arial" w:hAnsi="Arial" w:cs="Arial"/>
          <w:b/>
        </w:rPr>
      </w:pPr>
    </w:p>
    <w:p w:rsidR="00857518" w:rsidRDefault="00857518" w:rsidP="00857518">
      <w:pPr>
        <w:spacing w:after="200" w:line="276" w:lineRule="auto"/>
        <w:jc w:val="both"/>
        <w:rPr>
          <w:rFonts w:ascii="Arial" w:hAnsi="Arial" w:cs="Arial"/>
          <w:b/>
        </w:rPr>
      </w:pPr>
    </w:p>
    <w:p w:rsidR="00857518" w:rsidRDefault="00857518" w:rsidP="00857518">
      <w:pPr>
        <w:spacing w:after="200" w:line="276" w:lineRule="auto"/>
        <w:jc w:val="both"/>
        <w:rPr>
          <w:rFonts w:ascii="Arial" w:hAnsi="Arial" w:cs="Arial"/>
          <w:b/>
        </w:rPr>
      </w:pPr>
    </w:p>
    <w:p w:rsidR="00857518" w:rsidRDefault="00857518" w:rsidP="00857518">
      <w:pPr>
        <w:spacing w:after="200" w:line="276" w:lineRule="auto"/>
        <w:jc w:val="both"/>
        <w:rPr>
          <w:rFonts w:ascii="Arial" w:hAnsi="Arial" w:cs="Arial"/>
          <w:b/>
        </w:rPr>
      </w:pPr>
    </w:p>
    <w:p w:rsidR="00857518" w:rsidRDefault="00857518">
      <w:pPr>
        <w:spacing w:after="200" w:line="276" w:lineRule="auto"/>
        <w:rPr>
          <w:rFonts w:ascii="Arial" w:hAnsi="Arial" w:cs="Arial"/>
          <w:b/>
        </w:rPr>
      </w:pPr>
    </w:p>
    <w:p w:rsidR="00857518" w:rsidRDefault="00857518">
      <w:pPr>
        <w:spacing w:after="200" w:line="276" w:lineRule="auto"/>
        <w:rPr>
          <w:rFonts w:ascii="Arial" w:hAnsi="Arial" w:cs="Arial"/>
          <w:b/>
        </w:rPr>
      </w:pPr>
    </w:p>
    <w:p w:rsidR="00857518" w:rsidRDefault="00857518">
      <w:pPr>
        <w:spacing w:after="200" w:line="276" w:lineRule="auto"/>
        <w:rPr>
          <w:rFonts w:ascii="Arial" w:hAnsi="Arial" w:cs="Arial"/>
          <w:b/>
        </w:rPr>
      </w:pPr>
    </w:p>
    <w:p w:rsidR="00857518" w:rsidRDefault="00857518">
      <w:pPr>
        <w:spacing w:after="200" w:line="276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186"/>
      </w:tblGrid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lastRenderedPageBreak/>
              <w:t>Deputada Daniella Tema (DEM)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532B7">
              <w:t>Deputada Detinha (PR)</w:t>
            </w:r>
          </w:p>
        </w:tc>
        <w:tc>
          <w:tcPr>
            <w:tcW w:w="4186" w:type="dxa"/>
          </w:tcPr>
          <w:p w:rsidR="00A532B7" w:rsidRPr="00A532B7" w:rsidRDefault="00A532B7" w:rsidP="008575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Deputada Dr.ª Cleide Coutinho (PDT)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 xml:space="preserve">Deputada </w:t>
            </w:r>
            <w:proofErr w:type="spellStart"/>
            <w:r w:rsidRPr="00A532B7">
              <w:t>Drª</w:t>
            </w:r>
            <w:proofErr w:type="spellEnd"/>
            <w:r w:rsidRPr="00A532B7">
              <w:t xml:space="preserve"> Helena </w:t>
            </w:r>
            <w:proofErr w:type="spellStart"/>
            <w:r w:rsidRPr="00A532B7">
              <w:t>Duailibe</w:t>
            </w:r>
            <w:proofErr w:type="spellEnd"/>
            <w:r w:rsidRPr="00A532B7">
              <w:t xml:space="preserve"> (Solidaried</w:t>
            </w:r>
            <w:r>
              <w:t>ade</w:t>
            </w:r>
            <w:r w:rsidRPr="00A532B7">
              <w:t>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532B7">
              <w:t xml:space="preserve">Deputada </w:t>
            </w:r>
            <w:proofErr w:type="spellStart"/>
            <w:r w:rsidRPr="00A532B7">
              <w:t>Drª</w:t>
            </w:r>
            <w:proofErr w:type="spellEnd"/>
            <w:r w:rsidRPr="00A532B7">
              <w:t xml:space="preserve"> </w:t>
            </w:r>
            <w:proofErr w:type="spellStart"/>
            <w:r w:rsidRPr="00A532B7">
              <w:t>Thaiza</w:t>
            </w:r>
            <w:proofErr w:type="spellEnd"/>
            <w:r w:rsidRPr="00A532B7">
              <w:t xml:space="preserve"> </w:t>
            </w:r>
            <w:proofErr w:type="spellStart"/>
            <w:r w:rsidRPr="00A532B7">
              <w:t>Hortegal</w:t>
            </w:r>
            <w:proofErr w:type="spellEnd"/>
            <w:r w:rsidRPr="00A532B7">
              <w:t xml:space="preserve"> (PP)</w:t>
            </w:r>
          </w:p>
        </w:tc>
        <w:tc>
          <w:tcPr>
            <w:tcW w:w="4186" w:type="dxa"/>
          </w:tcPr>
          <w:p w:rsidR="00A532B7" w:rsidRPr="00A532B7" w:rsidRDefault="00A532B7" w:rsidP="008575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 xml:space="preserve">Deputada </w:t>
            </w:r>
            <w:proofErr w:type="spellStart"/>
            <w:r w:rsidRPr="00A532B7">
              <w:t>Mical</w:t>
            </w:r>
            <w:proofErr w:type="spellEnd"/>
            <w:r w:rsidRPr="00A532B7">
              <w:t xml:space="preserve"> Damasceno (PTB)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Adelmo Soares (PC do B)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Adriano (PV)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Antônio Pereira (DEM)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Ariston Sousa - (AVANTE)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Arnaldo Melo (MDB)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Carlinhos Florêncio (PC do B)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César Pires (PV)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Ciro Neto (PP)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Dr. Leonardo Sá (PR)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 xml:space="preserve">Deputado Dr. </w:t>
            </w:r>
            <w:proofErr w:type="spellStart"/>
            <w:r w:rsidRPr="00A532B7">
              <w:t>Yglésio</w:t>
            </w:r>
            <w:proofErr w:type="spellEnd"/>
            <w:r w:rsidRPr="00A532B7">
              <w:t xml:space="preserve"> (PDT)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Duarte Júnior (PC do B)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Edivaldo Holanda (PTC)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Edson Araújo (PSB)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Fábio Macedo (PDT)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proofErr w:type="gramStart"/>
            <w:r w:rsidRPr="00A532B7">
              <w:t>Deputado Felipe</w:t>
            </w:r>
            <w:proofErr w:type="gramEnd"/>
            <w:r w:rsidRPr="00A532B7">
              <w:t xml:space="preserve"> dos Pneus (PRTB)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Fernando Pessoa (Solidariedade)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532B7">
              <w:t xml:space="preserve">Deputado </w:t>
            </w:r>
            <w:proofErr w:type="spellStart"/>
            <w:r w:rsidRPr="00A532B7">
              <w:t>Glalbert</w:t>
            </w:r>
            <w:proofErr w:type="spellEnd"/>
            <w:r w:rsidRPr="00A532B7">
              <w:t xml:space="preserve"> </w:t>
            </w:r>
            <w:proofErr w:type="spellStart"/>
            <w:r w:rsidRPr="00A532B7">
              <w:t>Cutrim</w:t>
            </w:r>
            <w:proofErr w:type="spellEnd"/>
            <w:r w:rsidRPr="00A532B7">
              <w:t xml:space="preserve"> (PDT)</w:t>
            </w:r>
          </w:p>
        </w:tc>
        <w:tc>
          <w:tcPr>
            <w:tcW w:w="4186" w:type="dxa"/>
          </w:tcPr>
          <w:p w:rsidR="00A532B7" w:rsidRPr="00A532B7" w:rsidRDefault="00A532B7" w:rsidP="008575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Hélio Soares (PR)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Neto Evangelista (DEM)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 xml:space="preserve">Deputado </w:t>
            </w:r>
            <w:proofErr w:type="spellStart"/>
            <w:r w:rsidRPr="00A532B7">
              <w:t>Othelino</w:t>
            </w:r>
            <w:proofErr w:type="spellEnd"/>
            <w:r w:rsidRPr="00A532B7">
              <w:t xml:space="preserve"> Neto (PC do B)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Pará Figueiredo (PSL)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Pastor Cavalcante (</w:t>
            </w:r>
            <w:proofErr w:type="gramStart"/>
            <w:r w:rsidRPr="00A532B7">
              <w:t>PROS</w:t>
            </w:r>
            <w:proofErr w:type="gramEnd"/>
            <w:r w:rsidRPr="00A532B7">
              <w:t>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Paulo Neto (DEM)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Prof. Marco Aurélio (PC do B)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Rafael Leitoa (PDT)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Ricardo Rios (PDT)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 xml:space="preserve">Deputado </w:t>
            </w:r>
            <w:proofErr w:type="spellStart"/>
            <w:r w:rsidRPr="00A532B7">
              <w:t>Rigo</w:t>
            </w:r>
            <w:proofErr w:type="spellEnd"/>
            <w:r w:rsidRPr="00A532B7">
              <w:t xml:space="preserve"> Teles (PV)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 xml:space="preserve">Deputado </w:t>
            </w:r>
            <w:proofErr w:type="spellStart"/>
            <w:r w:rsidRPr="00A532B7">
              <w:t>Rildo</w:t>
            </w:r>
            <w:proofErr w:type="spellEnd"/>
            <w:r w:rsidRPr="00A532B7">
              <w:t xml:space="preserve"> Amaral (Solidariedade)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Roberto Costa (MDB)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Vinícius Louro (PR)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Wendell Lages (PMN)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Zé Gentil (PRB)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Zé Inácio Lula (PT)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A532B7" w:rsidRPr="00A532B7" w:rsidTr="00A532B7">
        <w:trPr>
          <w:trHeight w:val="277"/>
        </w:trPr>
        <w:tc>
          <w:tcPr>
            <w:tcW w:w="5524" w:type="dxa"/>
          </w:tcPr>
          <w:p w:rsidR="00A532B7" w:rsidRPr="00A532B7" w:rsidRDefault="00A532B7" w:rsidP="00857518">
            <w:pPr>
              <w:pStyle w:val="PargrafodaLista"/>
              <w:numPr>
                <w:ilvl w:val="0"/>
                <w:numId w:val="2"/>
              </w:numPr>
            </w:pPr>
            <w:r w:rsidRPr="00A532B7">
              <w:t>Deputado Zito Rolim (PDT)</w:t>
            </w:r>
          </w:p>
        </w:tc>
        <w:tc>
          <w:tcPr>
            <w:tcW w:w="4186" w:type="dxa"/>
          </w:tcPr>
          <w:p w:rsidR="00A532B7" w:rsidRPr="00A532B7" w:rsidRDefault="00A532B7" w:rsidP="00857518"/>
        </w:tc>
      </w:tr>
      <w:tr w:rsidR="00381E0C" w:rsidRPr="00A532B7" w:rsidTr="00A532B7">
        <w:trPr>
          <w:trHeight w:val="277"/>
        </w:trPr>
        <w:tc>
          <w:tcPr>
            <w:tcW w:w="5524" w:type="dxa"/>
          </w:tcPr>
          <w:p w:rsidR="00381E0C" w:rsidRPr="00A532B7" w:rsidRDefault="00381E0C" w:rsidP="00857518">
            <w:pPr>
              <w:pStyle w:val="PargrafodaLista"/>
              <w:numPr>
                <w:ilvl w:val="0"/>
                <w:numId w:val="2"/>
              </w:numPr>
            </w:pPr>
            <w:r>
              <w:t>Deputado Wellington do Curso</w:t>
            </w:r>
            <w:bookmarkStart w:id="0" w:name="_GoBack"/>
            <w:bookmarkEnd w:id="0"/>
          </w:p>
        </w:tc>
        <w:tc>
          <w:tcPr>
            <w:tcW w:w="4186" w:type="dxa"/>
          </w:tcPr>
          <w:p w:rsidR="00381E0C" w:rsidRPr="00A532B7" w:rsidRDefault="00381E0C" w:rsidP="00857518"/>
        </w:tc>
      </w:tr>
    </w:tbl>
    <w:p w:rsidR="006E17BA" w:rsidRPr="00295315" w:rsidRDefault="006E17BA" w:rsidP="00857518">
      <w:pPr>
        <w:rPr>
          <w:rFonts w:ascii="Arial" w:hAnsi="Arial" w:cs="Arial"/>
          <w:b/>
        </w:rPr>
      </w:pPr>
    </w:p>
    <w:sectPr w:rsidR="006E17BA" w:rsidRPr="00295315" w:rsidSect="00385DA5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16" w:rsidRDefault="00D10916" w:rsidP="00C56EDE">
      <w:r>
        <w:separator/>
      </w:r>
    </w:p>
  </w:endnote>
  <w:endnote w:type="continuationSeparator" w:id="0">
    <w:p w:rsidR="00D10916" w:rsidRDefault="00D10916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16" w:rsidRDefault="00D10916" w:rsidP="00C56EDE">
      <w:r>
        <w:separator/>
      </w:r>
    </w:p>
  </w:footnote>
  <w:footnote w:type="continuationSeparator" w:id="0">
    <w:p w:rsidR="00D10916" w:rsidRDefault="00D10916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fillcolor="window">
          <v:imagedata r:id="rId1" o:title=""/>
        </v:shape>
        <o:OLEObject Type="Embed" ProgID="Word.Picture.8" ShapeID="_x0000_i1025" DrawAspect="Content" ObjectID="_1621756991" r:id="rId2"/>
      </w:object>
    </w:r>
  </w:p>
  <w:p w:rsidR="00A4335B" w:rsidRPr="00E44096" w:rsidRDefault="0091785E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Assembléia Legislativa</w:t>
    </w: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4A8"/>
    <w:multiLevelType w:val="hybridMultilevel"/>
    <w:tmpl w:val="80D60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E"/>
    <w:rsid w:val="00060012"/>
    <w:rsid w:val="000B7200"/>
    <w:rsid w:val="00112C07"/>
    <w:rsid w:val="0011480D"/>
    <w:rsid w:val="002850B6"/>
    <w:rsid w:val="00295315"/>
    <w:rsid w:val="002C1109"/>
    <w:rsid w:val="002F0E6E"/>
    <w:rsid w:val="002F2972"/>
    <w:rsid w:val="00381E0C"/>
    <w:rsid w:val="00382165"/>
    <w:rsid w:val="003A2F53"/>
    <w:rsid w:val="003B3F6D"/>
    <w:rsid w:val="004E4D7C"/>
    <w:rsid w:val="00517131"/>
    <w:rsid w:val="00517B60"/>
    <w:rsid w:val="00585360"/>
    <w:rsid w:val="00656412"/>
    <w:rsid w:val="006E17BA"/>
    <w:rsid w:val="0072164E"/>
    <w:rsid w:val="007B4D8B"/>
    <w:rsid w:val="007E31B3"/>
    <w:rsid w:val="00804663"/>
    <w:rsid w:val="00857518"/>
    <w:rsid w:val="0091785E"/>
    <w:rsid w:val="00931AEB"/>
    <w:rsid w:val="00980867"/>
    <w:rsid w:val="009B24C8"/>
    <w:rsid w:val="009F6877"/>
    <w:rsid w:val="00A16344"/>
    <w:rsid w:val="00A532B7"/>
    <w:rsid w:val="00A84CE7"/>
    <w:rsid w:val="00A97D7E"/>
    <w:rsid w:val="00AB1637"/>
    <w:rsid w:val="00B111E4"/>
    <w:rsid w:val="00C56EDE"/>
    <w:rsid w:val="00C66D15"/>
    <w:rsid w:val="00C90EC0"/>
    <w:rsid w:val="00D10916"/>
    <w:rsid w:val="00D2311C"/>
    <w:rsid w:val="00DC3DDE"/>
    <w:rsid w:val="00DE1CEB"/>
    <w:rsid w:val="00DF01A1"/>
    <w:rsid w:val="00E52D78"/>
    <w:rsid w:val="00E7238B"/>
    <w:rsid w:val="00EB5A17"/>
    <w:rsid w:val="00ED1FC9"/>
    <w:rsid w:val="00F46B9D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56540"/>
  <w15:docId w15:val="{5C877B66-6B6F-4E16-9E3F-25AEADC8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8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Lais Lima Carvalho</cp:lastModifiedBy>
  <cp:revision>5</cp:revision>
  <cp:lastPrinted>2019-06-06T13:10:00Z</cp:lastPrinted>
  <dcterms:created xsi:type="dcterms:W3CDTF">2019-06-05T19:08:00Z</dcterms:created>
  <dcterms:modified xsi:type="dcterms:W3CDTF">2019-06-11T14:17:00Z</dcterms:modified>
</cp:coreProperties>
</file>