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AFB9" w14:textId="77777777" w:rsidR="00C94469" w:rsidRPr="00C15A93" w:rsidRDefault="00C94469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7C602FA2" w14:textId="3006F1A7" w:rsidR="00B73EC6" w:rsidRPr="00C15A93" w:rsidRDefault="00B73EC6" w:rsidP="00B73EC6">
      <w:pPr>
        <w:spacing w:line="360" w:lineRule="auto"/>
        <w:jc w:val="center"/>
        <w:rPr>
          <w:rFonts w:ascii="Times New Roman" w:hAnsi="Times New Roman"/>
          <w:b/>
        </w:rPr>
      </w:pPr>
      <w:r w:rsidRPr="00C15A93">
        <w:rPr>
          <w:rFonts w:ascii="Times New Roman" w:hAnsi="Times New Roman"/>
          <w:b/>
        </w:rPr>
        <w:t>INDICAÇÃO Nº        /201</w:t>
      </w:r>
      <w:r w:rsidR="00F763EF">
        <w:rPr>
          <w:rFonts w:ascii="Times New Roman" w:hAnsi="Times New Roman"/>
          <w:b/>
        </w:rPr>
        <w:t>9</w:t>
      </w:r>
    </w:p>
    <w:p w14:paraId="11105B7B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B923A73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73D93387" w14:textId="77777777" w:rsidR="00B73EC6" w:rsidRPr="00C15A93" w:rsidRDefault="00B73EC6" w:rsidP="00374F8D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15A93">
        <w:rPr>
          <w:rFonts w:ascii="Times New Roman" w:hAnsi="Times New Roman"/>
        </w:rPr>
        <w:t>Senhor Presidente,</w:t>
      </w:r>
    </w:p>
    <w:p w14:paraId="6E9AB581" w14:textId="77777777" w:rsidR="00B73EC6" w:rsidRPr="00C15A93" w:rsidRDefault="00B73EC6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0C12B19B" w14:textId="0A84D2E3" w:rsidR="00375A04" w:rsidRDefault="000115E2" w:rsidP="000115E2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B73EC6" w:rsidRPr="00C15A93">
        <w:rPr>
          <w:rFonts w:ascii="Times New Roman" w:hAnsi="Times New Roman"/>
        </w:rPr>
        <w:t>Nos termos do Art.152 do Regimento Interno da Assembleia Legislativa do Estado do Maranhão, solicitamos que a</w:t>
      </w:r>
      <w:r w:rsidR="00A00E4F">
        <w:rPr>
          <w:rFonts w:ascii="Times New Roman" w:hAnsi="Times New Roman"/>
        </w:rPr>
        <w:t xml:space="preserve"> </w:t>
      </w:r>
      <w:r w:rsidR="00B73EC6" w:rsidRPr="00C15A93">
        <w:rPr>
          <w:rFonts w:ascii="Times New Roman" w:hAnsi="Times New Roman"/>
        </w:rPr>
        <w:t xml:space="preserve">presente Indicação seja encaminhada ao Governo do Estado e ao senhor Secretário </w:t>
      </w:r>
      <w:r w:rsidR="001C50CB">
        <w:rPr>
          <w:rFonts w:ascii="Times New Roman" w:hAnsi="Times New Roman"/>
        </w:rPr>
        <w:t>Estadual de</w:t>
      </w:r>
      <w:r w:rsidR="0095306D">
        <w:rPr>
          <w:rFonts w:ascii="Times New Roman" w:hAnsi="Times New Roman"/>
        </w:rPr>
        <w:t xml:space="preserve"> </w:t>
      </w:r>
      <w:r w:rsidR="004943D5">
        <w:rPr>
          <w:rFonts w:ascii="Times New Roman" w:hAnsi="Times New Roman"/>
        </w:rPr>
        <w:t>Educação</w:t>
      </w:r>
      <w:r w:rsidR="001C50CB">
        <w:rPr>
          <w:rFonts w:ascii="Times New Roman" w:hAnsi="Times New Roman"/>
        </w:rPr>
        <w:t xml:space="preserve">, Sr. </w:t>
      </w:r>
      <w:r w:rsidR="004943D5">
        <w:rPr>
          <w:rFonts w:ascii="Times New Roman" w:hAnsi="Times New Roman"/>
        </w:rPr>
        <w:t>Felipe Costa Camarão</w:t>
      </w:r>
      <w:r w:rsidR="004F7202" w:rsidRPr="00C15A93">
        <w:rPr>
          <w:rStyle w:val="Forte"/>
          <w:rFonts w:ascii="Times New Roman" w:hAnsi="Times New Roman"/>
          <w:b w:val="0"/>
          <w:color w:val="000000" w:themeColor="text1"/>
          <w:spacing w:val="15"/>
          <w:shd w:val="clear" w:color="auto" w:fill="FFFFFF"/>
        </w:rPr>
        <w:t xml:space="preserve">, </w:t>
      </w:r>
      <w:r w:rsidR="00B73EC6" w:rsidRPr="000115E2">
        <w:rPr>
          <w:rFonts w:ascii="Times New Roman" w:hAnsi="Times New Roman"/>
          <w:b/>
        </w:rPr>
        <w:t>solicitando</w:t>
      </w:r>
      <w:r w:rsidRPr="000115E2">
        <w:rPr>
          <w:rFonts w:ascii="Times New Roman" w:hAnsi="Times New Roman"/>
          <w:b/>
        </w:rPr>
        <w:t xml:space="preserve"> </w:t>
      </w:r>
      <w:r w:rsidR="004943D5">
        <w:rPr>
          <w:rFonts w:ascii="Times New Roman" w:hAnsi="Times New Roman"/>
          <w:b/>
        </w:rPr>
        <w:t>em caráter de emergência a</w:t>
      </w:r>
      <w:r w:rsidR="000F568D">
        <w:rPr>
          <w:rFonts w:ascii="Times New Roman" w:hAnsi="Times New Roman"/>
          <w:b/>
        </w:rPr>
        <w:t xml:space="preserve"> recuperação e</w:t>
      </w:r>
      <w:r w:rsidR="004943D5">
        <w:rPr>
          <w:rFonts w:ascii="Times New Roman" w:hAnsi="Times New Roman"/>
          <w:b/>
        </w:rPr>
        <w:t xml:space="preserve"> reforma do </w:t>
      </w:r>
      <w:r w:rsidR="000F568D">
        <w:rPr>
          <w:rFonts w:ascii="Times New Roman" w:hAnsi="Times New Roman"/>
          <w:b/>
        </w:rPr>
        <w:t xml:space="preserve">teto das áreas internas e externas do </w:t>
      </w:r>
      <w:bookmarkStart w:id="0" w:name="_GoBack"/>
      <w:r w:rsidR="004943D5">
        <w:rPr>
          <w:rFonts w:ascii="Times New Roman" w:hAnsi="Times New Roman"/>
          <w:b/>
        </w:rPr>
        <w:t>CENTRO DE ENSINO PROFESSOR ANTÔNIO CARLOS BECKMAN – BANDEIRANTES</w:t>
      </w:r>
      <w:bookmarkEnd w:id="0"/>
      <w:r w:rsidR="004943D5">
        <w:rPr>
          <w:rFonts w:ascii="Times New Roman" w:hAnsi="Times New Roman"/>
          <w:b/>
        </w:rPr>
        <w:t xml:space="preserve">, localizado na rua Marly Sarney – Centro – Zona Urbana, </w:t>
      </w:r>
      <w:proofErr w:type="spellStart"/>
      <w:r w:rsidR="004943D5">
        <w:rPr>
          <w:rFonts w:ascii="Times New Roman" w:hAnsi="Times New Roman"/>
          <w:b/>
        </w:rPr>
        <w:t>Açailândia-MA</w:t>
      </w:r>
      <w:proofErr w:type="spellEnd"/>
      <w:r w:rsidR="000F568D">
        <w:rPr>
          <w:rFonts w:ascii="Times New Roman" w:hAnsi="Times New Roman"/>
          <w:b/>
        </w:rPr>
        <w:t xml:space="preserve">, </w:t>
      </w:r>
      <w:r w:rsidR="000F568D">
        <w:rPr>
          <w:rFonts w:ascii="Times New Roman" w:hAnsi="Times New Roman"/>
          <w:b/>
        </w:rPr>
        <w:t xml:space="preserve">que atende mais de 600 (seiscentos) alunos </w:t>
      </w:r>
      <w:r w:rsidR="000F568D">
        <w:rPr>
          <w:rFonts w:ascii="Times New Roman" w:hAnsi="Times New Roman"/>
          <w:b/>
        </w:rPr>
        <w:t>e sofreu um desabamento no teto durante a noite de ontem 02/03/2020.</w:t>
      </w:r>
      <w:r w:rsidR="00375A04">
        <w:rPr>
          <w:rFonts w:ascii="Times New Roman" w:hAnsi="Times New Roman"/>
          <w:b/>
        </w:rPr>
        <w:t xml:space="preserve"> </w:t>
      </w:r>
    </w:p>
    <w:p w14:paraId="23107F13" w14:textId="77777777" w:rsidR="00375A04" w:rsidRDefault="00375A04" w:rsidP="000115E2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14:paraId="38B1D19E" w14:textId="39757B9C" w:rsidR="000F568D" w:rsidRDefault="000115E2" w:rsidP="000115E2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75473">
        <w:rPr>
          <w:rFonts w:ascii="Times New Roman" w:hAnsi="Times New Roman"/>
        </w:rPr>
        <w:t xml:space="preserve">Referida indicação se faz necessária </w:t>
      </w:r>
      <w:r w:rsidR="000F568D">
        <w:rPr>
          <w:rFonts w:ascii="Times New Roman" w:hAnsi="Times New Roman"/>
        </w:rPr>
        <w:t>e urgente visando resguardar a integridade física dos alunos e minimizar os impactos no calendário escolar.</w:t>
      </w:r>
    </w:p>
    <w:p w14:paraId="0EB3B94F" w14:textId="77777777" w:rsidR="000115E2" w:rsidRPr="00F763EF" w:rsidRDefault="000115E2" w:rsidP="000115E2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5241D454" w14:textId="77777777" w:rsidR="00A00E4F" w:rsidRDefault="00A00E4F" w:rsidP="00A00E4F">
      <w:pPr>
        <w:pStyle w:val="PargrafodaLista"/>
        <w:tabs>
          <w:tab w:val="left" w:pos="1134"/>
        </w:tabs>
        <w:spacing w:line="360" w:lineRule="auto"/>
        <w:ind w:left="1353"/>
        <w:rPr>
          <w:rFonts w:ascii="Times New Roman" w:hAnsi="Times New Roman"/>
        </w:rPr>
      </w:pPr>
    </w:p>
    <w:p w14:paraId="6C2C0949" w14:textId="358DC8DF" w:rsidR="00F763EF" w:rsidRDefault="00F763EF" w:rsidP="000115E2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79F2E48" w14:textId="77777777" w:rsidR="00091B46" w:rsidRDefault="00091B46" w:rsidP="00091B46">
      <w:pPr>
        <w:pStyle w:val="Default"/>
      </w:pPr>
    </w:p>
    <w:p w14:paraId="6891AD97" w14:textId="24FE3032" w:rsidR="00091B46" w:rsidRPr="00091B46" w:rsidRDefault="00091B46" w:rsidP="00091B46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091B46">
        <w:rPr>
          <w:rFonts w:ascii="Times New Roman" w:hAnsi="Times New Roman"/>
        </w:rPr>
        <w:t xml:space="preserve">Plenário Deputado Nagib </w:t>
      </w:r>
      <w:proofErr w:type="spellStart"/>
      <w:r w:rsidRPr="00091B46">
        <w:rPr>
          <w:rFonts w:ascii="Times New Roman" w:hAnsi="Times New Roman"/>
        </w:rPr>
        <w:t>Haickel</w:t>
      </w:r>
      <w:proofErr w:type="spellEnd"/>
      <w:r w:rsidRPr="00091B46">
        <w:rPr>
          <w:rFonts w:ascii="Times New Roman" w:hAnsi="Times New Roman"/>
        </w:rPr>
        <w:t xml:space="preserve">, em </w:t>
      </w:r>
      <w:r w:rsidR="000F568D">
        <w:rPr>
          <w:rFonts w:ascii="Times New Roman" w:hAnsi="Times New Roman"/>
        </w:rPr>
        <w:t>03</w:t>
      </w:r>
      <w:r w:rsidRPr="00091B46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março</w:t>
      </w:r>
      <w:r w:rsidRPr="00091B46">
        <w:rPr>
          <w:rFonts w:ascii="Times New Roman" w:hAnsi="Times New Roman"/>
        </w:rPr>
        <w:t xml:space="preserve"> de 20</w:t>
      </w:r>
      <w:r w:rsidR="000F568D">
        <w:rPr>
          <w:rFonts w:ascii="Times New Roman" w:hAnsi="Times New Roman"/>
        </w:rPr>
        <w:t>20</w:t>
      </w:r>
      <w:r w:rsidRPr="00091B46">
        <w:rPr>
          <w:rFonts w:ascii="Times New Roman" w:hAnsi="Times New Roman"/>
        </w:rPr>
        <w:t>.</w:t>
      </w:r>
    </w:p>
    <w:p w14:paraId="0E02319C" w14:textId="77777777" w:rsidR="00F763EF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3335CBC8" w14:textId="77777777" w:rsidR="00F763EF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14:paraId="529EE97E" w14:textId="77777777" w:rsidR="00C15A93" w:rsidRPr="00C15A93" w:rsidRDefault="00C15A93" w:rsidP="00374F8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35705F57" w14:textId="77777777" w:rsidR="00F62079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33065AE8" w14:textId="77777777" w:rsidR="00B73EC6" w:rsidRPr="00C15A93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Pastor Cavalcante</w:t>
      </w:r>
    </w:p>
    <w:p w14:paraId="15DA4901" w14:textId="77777777" w:rsidR="00EB698E" w:rsidRDefault="00B73EC6" w:rsidP="00374F8D">
      <w:pPr>
        <w:tabs>
          <w:tab w:val="left" w:pos="1134"/>
        </w:tabs>
        <w:spacing w:line="360" w:lineRule="auto"/>
        <w:ind w:firstLine="993"/>
        <w:jc w:val="center"/>
      </w:pPr>
      <w:r w:rsidRPr="00C15A93">
        <w:rPr>
          <w:rFonts w:ascii="Times New Roman" w:hAnsi="Times New Roman"/>
        </w:rPr>
        <w:t xml:space="preserve">Deputado Estadual </w:t>
      </w:r>
    </w:p>
    <w:sectPr w:rsidR="00EB698E" w:rsidSect="00374F8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A88A" w14:textId="77777777" w:rsidR="00576E91" w:rsidRDefault="00576E91" w:rsidP="00052381">
      <w:r>
        <w:separator/>
      </w:r>
    </w:p>
  </w:endnote>
  <w:endnote w:type="continuationSeparator" w:id="0">
    <w:p w14:paraId="2180DD35" w14:textId="77777777" w:rsidR="00576E91" w:rsidRDefault="00576E91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4F16" w14:textId="132AFE55" w:rsidR="002534BB" w:rsidRPr="00C051BB" w:rsidRDefault="002534BB" w:rsidP="002534BB">
    <w:pPr>
      <w:pStyle w:val="Cabealho"/>
      <w:tabs>
        <w:tab w:val="clear" w:pos="4252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Palácio Manuel </w:t>
    </w:r>
    <w:proofErr w:type="spellStart"/>
    <w:r>
      <w:rPr>
        <w:rFonts w:ascii="Times New Roman" w:hAnsi="Times New Roman"/>
      </w:rPr>
      <w:t>Beckman</w:t>
    </w:r>
    <w:proofErr w:type="spellEnd"/>
    <w:r>
      <w:rPr>
        <w:rFonts w:ascii="Times New Roman" w:hAnsi="Times New Roman"/>
      </w:rPr>
      <w:t xml:space="preserve"> - A</w:t>
    </w:r>
    <w:r w:rsidRPr="00C051BB">
      <w:rPr>
        <w:rFonts w:ascii="Times New Roman" w:hAnsi="Times New Roman"/>
      </w:rPr>
      <w:t>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 xml:space="preserve">Rangedor – </w:t>
    </w:r>
    <w:r>
      <w:rPr>
        <w:rFonts w:ascii="Times New Roman" w:hAnsi="Times New Roman"/>
      </w:rPr>
      <w:t xml:space="preserve">Calhau, </w:t>
    </w:r>
    <w:r w:rsidRPr="00C051BB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>98 3269-3205</w:t>
    </w:r>
    <w:r w:rsidRPr="00C051BB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dep.pastorcavalcante@al.ma.leg.br</w:t>
    </w:r>
  </w:p>
  <w:p w14:paraId="7D23BE22" w14:textId="77777777" w:rsidR="002534BB" w:rsidRDefault="002534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ADE3" w14:textId="77777777" w:rsidR="00576E91" w:rsidRDefault="00576E91" w:rsidP="00052381">
      <w:r>
        <w:separator/>
      </w:r>
    </w:p>
  </w:footnote>
  <w:footnote w:type="continuationSeparator" w:id="0">
    <w:p w14:paraId="699CAC62" w14:textId="77777777" w:rsidR="00576E91" w:rsidRDefault="00576E91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E6D1" w14:textId="77777777"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</w:rPr>
      <w:drawing>
        <wp:inline distT="0" distB="0" distL="0" distR="0" wp14:anchorId="606AEC30" wp14:editId="00F3CB1A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BA4B" w14:textId="77777777" w:rsidR="00052381" w:rsidRPr="00C051BB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14:paraId="208284F9" w14:textId="77777777" w:rsidR="00052381" w:rsidRPr="00C051BB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 w:rsidR="00C94469">
      <w:rPr>
        <w:rFonts w:ascii="Times New Roman" w:hAnsi="Times New Roman"/>
        <w:b/>
      </w:rPr>
      <w:t>Pastor Cavalcante</w:t>
    </w:r>
  </w:p>
  <w:p w14:paraId="3DFFF37C" w14:textId="77777777" w:rsidR="00052381" w:rsidRDefault="00052381" w:rsidP="000523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975"/>
    <w:multiLevelType w:val="hybridMultilevel"/>
    <w:tmpl w:val="C18CCEC8"/>
    <w:lvl w:ilvl="0" w:tplc="31C6DE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81"/>
    <w:rsid w:val="00010543"/>
    <w:rsid w:val="000115E2"/>
    <w:rsid w:val="000467F5"/>
    <w:rsid w:val="00052381"/>
    <w:rsid w:val="00091B46"/>
    <w:rsid w:val="000F568D"/>
    <w:rsid w:val="0012676F"/>
    <w:rsid w:val="00173B4E"/>
    <w:rsid w:val="0017642E"/>
    <w:rsid w:val="001848C9"/>
    <w:rsid w:val="001A4E08"/>
    <w:rsid w:val="001C50CB"/>
    <w:rsid w:val="0023730A"/>
    <w:rsid w:val="002534BB"/>
    <w:rsid w:val="0028676B"/>
    <w:rsid w:val="0031066F"/>
    <w:rsid w:val="00310980"/>
    <w:rsid w:val="00327956"/>
    <w:rsid w:val="00344818"/>
    <w:rsid w:val="003709A3"/>
    <w:rsid w:val="00374F8D"/>
    <w:rsid w:val="00375A04"/>
    <w:rsid w:val="00384056"/>
    <w:rsid w:val="00443151"/>
    <w:rsid w:val="004943D5"/>
    <w:rsid w:val="004F7202"/>
    <w:rsid w:val="00515978"/>
    <w:rsid w:val="005227CB"/>
    <w:rsid w:val="00576E91"/>
    <w:rsid w:val="005D78D0"/>
    <w:rsid w:val="006034CE"/>
    <w:rsid w:val="00624A4D"/>
    <w:rsid w:val="006666B0"/>
    <w:rsid w:val="00675473"/>
    <w:rsid w:val="006A28B8"/>
    <w:rsid w:val="006B5DE1"/>
    <w:rsid w:val="006C4838"/>
    <w:rsid w:val="006E0716"/>
    <w:rsid w:val="007147A0"/>
    <w:rsid w:val="00781462"/>
    <w:rsid w:val="007A2B40"/>
    <w:rsid w:val="007D6A14"/>
    <w:rsid w:val="007D787C"/>
    <w:rsid w:val="007E5BFE"/>
    <w:rsid w:val="00856384"/>
    <w:rsid w:val="00914F17"/>
    <w:rsid w:val="0095306D"/>
    <w:rsid w:val="00992151"/>
    <w:rsid w:val="009B014B"/>
    <w:rsid w:val="009B2FDE"/>
    <w:rsid w:val="009B76D6"/>
    <w:rsid w:val="009C7D8A"/>
    <w:rsid w:val="00A00E4F"/>
    <w:rsid w:val="00A16380"/>
    <w:rsid w:val="00A97E11"/>
    <w:rsid w:val="00AA767E"/>
    <w:rsid w:val="00AF6E77"/>
    <w:rsid w:val="00B050E1"/>
    <w:rsid w:val="00B73EC6"/>
    <w:rsid w:val="00BD6D33"/>
    <w:rsid w:val="00C15A93"/>
    <w:rsid w:val="00C16890"/>
    <w:rsid w:val="00C6053E"/>
    <w:rsid w:val="00C94469"/>
    <w:rsid w:val="00CE1D17"/>
    <w:rsid w:val="00D33D2E"/>
    <w:rsid w:val="00D54F6D"/>
    <w:rsid w:val="00D71DC0"/>
    <w:rsid w:val="00D971CA"/>
    <w:rsid w:val="00DA5FB4"/>
    <w:rsid w:val="00DF4DDF"/>
    <w:rsid w:val="00E11E0B"/>
    <w:rsid w:val="00EA32FA"/>
    <w:rsid w:val="00EB698E"/>
    <w:rsid w:val="00EF3CDA"/>
    <w:rsid w:val="00F132BD"/>
    <w:rsid w:val="00F23A44"/>
    <w:rsid w:val="00F62079"/>
    <w:rsid w:val="00F763EF"/>
    <w:rsid w:val="00FA4D64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70C"/>
  <w15:chartTrackingRefBased/>
  <w15:docId w15:val="{44692197-1780-4E20-9D48-704D645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de Oliveira</dc:creator>
  <cp:keywords/>
  <dc:description/>
  <cp:lastModifiedBy>Jorge Marcelo Brito Pinto</cp:lastModifiedBy>
  <cp:revision>5</cp:revision>
  <cp:lastPrinted>2020-03-03T14:13:00Z</cp:lastPrinted>
  <dcterms:created xsi:type="dcterms:W3CDTF">2020-03-03T13:30:00Z</dcterms:created>
  <dcterms:modified xsi:type="dcterms:W3CDTF">2020-03-03T14:16:00Z</dcterms:modified>
</cp:coreProperties>
</file>