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6F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CB667B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CB667B">
        <w:rPr>
          <w:rFonts w:cs="Arial"/>
          <w:b/>
          <w:color w:val="000000"/>
        </w:rPr>
        <w:t>REQUERIMENTO nº ___/2020</w:t>
      </w:r>
    </w:p>
    <w:p w:rsidR="001A3B6F" w:rsidRPr="00CB667B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CB667B" w:rsidRDefault="001A3B6F" w:rsidP="001A3B6F">
      <w:pPr>
        <w:spacing w:line="360" w:lineRule="auto"/>
        <w:ind w:left="540"/>
        <w:rPr>
          <w:rFonts w:cs="Arial"/>
        </w:rPr>
      </w:pP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  <w:r w:rsidRPr="00803327">
        <w:rPr>
          <w:rFonts w:ascii="Times New Roman" w:hAnsi="Times New Roman"/>
        </w:rPr>
        <w:t xml:space="preserve">                              Senhor Presidente:</w:t>
      </w: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</w:p>
    <w:p w:rsidR="006B67F2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  <w:r w:rsidRPr="00803327">
        <w:rPr>
          <w:rFonts w:ascii="Times New Roman" w:hAnsi="Times New Roman"/>
        </w:rPr>
        <w:t xml:space="preserve">                               Na forma do que dispõe o Regimento Interno desta Assembleia, requeiro a V. Exa.  que, após ouvido o Plenário, seja determinado </w:t>
      </w:r>
      <w:r w:rsidR="006B67F2">
        <w:rPr>
          <w:rFonts w:ascii="Times New Roman" w:hAnsi="Times New Roman"/>
        </w:rPr>
        <w:t xml:space="preserve">VISITA, ainda este mês de </w:t>
      </w:r>
      <w:r w:rsidR="006B67F2" w:rsidRPr="006B67F2">
        <w:rPr>
          <w:rFonts w:ascii="Times New Roman" w:hAnsi="Times New Roman"/>
          <w:b/>
          <w:bCs/>
        </w:rPr>
        <w:t>AGOSTO</w:t>
      </w:r>
      <w:r w:rsidR="006B67F2">
        <w:rPr>
          <w:rFonts w:ascii="Times New Roman" w:hAnsi="Times New Roman"/>
        </w:rPr>
        <w:t xml:space="preserve">, da </w:t>
      </w:r>
      <w:r w:rsidR="006B67F2" w:rsidRPr="006B67F2">
        <w:rPr>
          <w:rFonts w:ascii="Times New Roman" w:hAnsi="Times New Roman"/>
          <w:b/>
          <w:bCs/>
        </w:rPr>
        <w:t>Comissão de Direitos Humanos e das Minorias</w:t>
      </w:r>
      <w:r w:rsidR="006B67F2">
        <w:rPr>
          <w:rFonts w:ascii="Times New Roman" w:hAnsi="Times New Roman"/>
          <w:b/>
          <w:bCs/>
        </w:rPr>
        <w:t xml:space="preserve"> e demais deputados e deputadas que queiram acompanhar</w:t>
      </w:r>
      <w:r w:rsidR="006B67F2">
        <w:rPr>
          <w:rFonts w:ascii="Times New Roman" w:hAnsi="Times New Roman"/>
        </w:rPr>
        <w:t xml:space="preserve"> à </w:t>
      </w:r>
      <w:r w:rsidR="006B67F2" w:rsidRPr="006B67F2">
        <w:rPr>
          <w:rFonts w:ascii="Times New Roman" w:hAnsi="Times New Roman"/>
          <w:b/>
          <w:bCs/>
        </w:rPr>
        <w:t>CASA DA MULHER BRASILEIRA</w:t>
      </w:r>
      <w:r w:rsidR="006B67F2">
        <w:rPr>
          <w:rFonts w:ascii="Times New Roman" w:hAnsi="Times New Roman"/>
        </w:rPr>
        <w:t xml:space="preserve"> em São Luís/MA. Neste mesmo espaço físico também funciona a </w:t>
      </w:r>
      <w:r w:rsidR="006B67F2" w:rsidRPr="006B67F2">
        <w:rPr>
          <w:rFonts w:ascii="Times New Roman" w:hAnsi="Times New Roman"/>
          <w:b/>
          <w:bCs/>
        </w:rPr>
        <w:t>Delegacia Especial da Mulher</w:t>
      </w:r>
      <w:r w:rsidR="006B67F2">
        <w:rPr>
          <w:rFonts w:ascii="Times New Roman" w:hAnsi="Times New Roman"/>
        </w:rPr>
        <w:t>, que também deverá ser visitada.</w:t>
      </w:r>
    </w:p>
    <w:p w:rsidR="006B67F2" w:rsidRDefault="006B67F2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Além de verificarmos as condições de trabalho e atendimento às vítimas, a Visita também tem o caráter Institucional de render homenagens ao </w:t>
      </w:r>
      <w:r w:rsidRPr="00BD49F5">
        <w:rPr>
          <w:rFonts w:ascii="Times New Roman" w:hAnsi="Times New Roman"/>
          <w:b/>
          <w:bCs/>
        </w:rPr>
        <w:t>Mês Lilás</w:t>
      </w:r>
      <w:r>
        <w:rPr>
          <w:rFonts w:ascii="Times New Roman" w:hAnsi="Times New Roman"/>
        </w:rPr>
        <w:t xml:space="preserve"> e aos </w:t>
      </w:r>
      <w:r w:rsidRPr="00BD49F5">
        <w:rPr>
          <w:rFonts w:ascii="Times New Roman" w:hAnsi="Times New Roman"/>
          <w:b/>
          <w:bCs/>
        </w:rPr>
        <w:t>15 anos da Lei Maria da Penha</w:t>
      </w:r>
      <w:r>
        <w:rPr>
          <w:rFonts w:ascii="Times New Roman" w:hAnsi="Times New Roman"/>
        </w:rPr>
        <w:t>, importante instrumento</w:t>
      </w:r>
      <w:bookmarkStart w:id="0" w:name="_GoBack"/>
      <w:bookmarkEnd w:id="0"/>
      <w:r>
        <w:rPr>
          <w:rFonts w:ascii="Times New Roman" w:hAnsi="Times New Roman"/>
        </w:rPr>
        <w:t xml:space="preserve"> de salvaguarda dos direitos das Mulheres Brasileiras.</w:t>
      </w:r>
    </w:p>
    <w:p w:rsidR="006B67F2" w:rsidRDefault="006B67F2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  <w:r w:rsidRPr="00803327">
        <w:rPr>
          <w:rFonts w:ascii="Times New Roman" w:hAnsi="Times New Roman"/>
        </w:rPr>
        <w:t xml:space="preserve">                        Assembleia Legislativa do Estado do Maranhão, em </w:t>
      </w:r>
      <w:r>
        <w:rPr>
          <w:rFonts w:ascii="Times New Roman" w:hAnsi="Times New Roman"/>
        </w:rPr>
        <w:t>10</w:t>
      </w:r>
      <w:r w:rsidRPr="00803327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agosto</w:t>
      </w:r>
      <w:r w:rsidRPr="00803327">
        <w:rPr>
          <w:rFonts w:ascii="Times New Roman" w:hAnsi="Times New Roman"/>
        </w:rPr>
        <w:t xml:space="preserve"> de 2021.</w:t>
      </w:r>
    </w:p>
    <w:p w:rsidR="0074650B" w:rsidRPr="003D2980" w:rsidRDefault="0074650B" w:rsidP="00DD694C">
      <w:pPr>
        <w:spacing w:line="360" w:lineRule="auto"/>
        <w:jc w:val="center"/>
        <w:rPr>
          <w:rFonts w:ascii="Times New Roman" w:hAnsi="Times New Roman"/>
        </w:rPr>
      </w:pPr>
    </w:p>
    <w:p w:rsidR="0044288C" w:rsidRDefault="0044288C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85497">
        <w:rPr>
          <w:rFonts w:cs="Arial"/>
          <w:b/>
          <w:i/>
        </w:rPr>
        <w:t>“</w:t>
      </w:r>
      <w:r w:rsidR="006273C9">
        <w:rPr>
          <w:rFonts w:cs="Arial"/>
          <w:b/>
          <w:i/>
        </w:rPr>
        <w:t>Mandato Popular!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AE12C3" w:rsidRPr="00485497" w:rsidRDefault="00AE12C3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485497" w:rsidRDefault="003B01C4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  <w:b/>
        </w:rPr>
        <w:t xml:space="preserve">Deputado </w:t>
      </w:r>
      <w:r w:rsidR="006273C9">
        <w:rPr>
          <w:rFonts w:cs="Arial"/>
          <w:b/>
        </w:rPr>
        <w:t>LUIZ HENRIQUE LULA DA SILVA</w:t>
      </w:r>
    </w:p>
    <w:p w:rsidR="00696D9A" w:rsidRPr="00485497" w:rsidRDefault="00696D9A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</w:rPr>
        <w:t>Deputado Estadual – PT</w:t>
      </w:r>
    </w:p>
    <w:sectPr w:rsidR="00696D9A" w:rsidRPr="00485497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 xml:space="preserve">nida Jerônimo de Albuquerque, s/n, Sítio do Rangedor – </w:t>
    </w:r>
    <w:proofErr w:type="spellStart"/>
    <w:r w:rsidR="008624FB" w:rsidRPr="008624FB">
      <w:rPr>
        <w:rFonts w:cs="Arial"/>
        <w:sz w:val="20"/>
        <w:szCs w:val="20"/>
      </w:rPr>
      <w:t>Cohafuma</w:t>
    </w:r>
    <w:proofErr w:type="spellEnd"/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 xml:space="preserve">Gabinete do Deputado </w:t>
    </w:r>
    <w:r w:rsidR="006273C9">
      <w:rPr>
        <w:rFonts w:cs="Arial"/>
        <w:b/>
      </w:rPr>
      <w:t>Luiz Henrique Lula da Silva</w:t>
    </w:r>
  </w:p>
  <w:p w:rsidR="00F37080" w:rsidRPr="00666EF9" w:rsidRDefault="00F37080" w:rsidP="00CA1572">
    <w:pPr>
      <w:pStyle w:val="Cabealho"/>
      <w:tabs>
        <w:tab w:val="clear" w:pos="4252"/>
      </w:tabs>
      <w:jc w:val="center"/>
      <w:rPr>
        <w:rFonts w:cs="Arial"/>
        <w:b/>
      </w:rPr>
    </w:pPr>
    <w:r>
      <w:rPr>
        <w:rFonts w:cs="Arial"/>
        <w:b/>
      </w:rPr>
      <w:t>ANO 202</w:t>
    </w:r>
    <w:r w:rsidR="006273C9">
      <w:rPr>
        <w:rFonts w:cs="Arial"/>
        <w:b/>
      </w:rPr>
      <w:t>1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1148E"/>
    <w:rsid w:val="0002145A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4F26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41AC"/>
    <w:rsid w:val="001369AF"/>
    <w:rsid w:val="00143D3F"/>
    <w:rsid w:val="00145555"/>
    <w:rsid w:val="00155DBE"/>
    <w:rsid w:val="001573DB"/>
    <w:rsid w:val="00163233"/>
    <w:rsid w:val="001730B2"/>
    <w:rsid w:val="001857B3"/>
    <w:rsid w:val="00187350"/>
    <w:rsid w:val="001950E1"/>
    <w:rsid w:val="001A3B6F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2980"/>
    <w:rsid w:val="003D50D2"/>
    <w:rsid w:val="004016B8"/>
    <w:rsid w:val="00402D2C"/>
    <w:rsid w:val="004033DE"/>
    <w:rsid w:val="00404FEF"/>
    <w:rsid w:val="00421F35"/>
    <w:rsid w:val="0044288C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40EA"/>
    <w:rsid w:val="00567DDC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273C9"/>
    <w:rsid w:val="0063287C"/>
    <w:rsid w:val="00651A6F"/>
    <w:rsid w:val="00656F40"/>
    <w:rsid w:val="006652D5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2D46"/>
    <w:rsid w:val="006B5A9A"/>
    <w:rsid w:val="006B67F2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4650B"/>
    <w:rsid w:val="00747204"/>
    <w:rsid w:val="00756A0B"/>
    <w:rsid w:val="00762AD6"/>
    <w:rsid w:val="00767293"/>
    <w:rsid w:val="00793DDD"/>
    <w:rsid w:val="00797232"/>
    <w:rsid w:val="007A62CB"/>
    <w:rsid w:val="007B20B5"/>
    <w:rsid w:val="007B25D0"/>
    <w:rsid w:val="007C5FF1"/>
    <w:rsid w:val="007C7C65"/>
    <w:rsid w:val="007D15FB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4AC9"/>
    <w:rsid w:val="00875F28"/>
    <w:rsid w:val="00876B14"/>
    <w:rsid w:val="008A212B"/>
    <w:rsid w:val="008B2B42"/>
    <w:rsid w:val="008C0135"/>
    <w:rsid w:val="008C16E9"/>
    <w:rsid w:val="008D7DF9"/>
    <w:rsid w:val="008E7E62"/>
    <w:rsid w:val="008F0D24"/>
    <w:rsid w:val="008F4336"/>
    <w:rsid w:val="008F4DB3"/>
    <w:rsid w:val="008F7874"/>
    <w:rsid w:val="00937F9B"/>
    <w:rsid w:val="009402F7"/>
    <w:rsid w:val="00943F0F"/>
    <w:rsid w:val="009772F8"/>
    <w:rsid w:val="009842D2"/>
    <w:rsid w:val="00995450"/>
    <w:rsid w:val="0099768D"/>
    <w:rsid w:val="009C20C5"/>
    <w:rsid w:val="009D2CD8"/>
    <w:rsid w:val="009D68A8"/>
    <w:rsid w:val="009D76B2"/>
    <w:rsid w:val="009F236E"/>
    <w:rsid w:val="00A25FE4"/>
    <w:rsid w:val="00A65DAA"/>
    <w:rsid w:val="00A67C93"/>
    <w:rsid w:val="00A81CD8"/>
    <w:rsid w:val="00AA1E46"/>
    <w:rsid w:val="00AC692C"/>
    <w:rsid w:val="00AD1794"/>
    <w:rsid w:val="00AE12C3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D49F5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0CFA"/>
    <w:rsid w:val="00C843A5"/>
    <w:rsid w:val="00C85267"/>
    <w:rsid w:val="00C8783B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95357"/>
    <w:rsid w:val="00DA3792"/>
    <w:rsid w:val="00DB4670"/>
    <w:rsid w:val="00DC6B4C"/>
    <w:rsid w:val="00DC7225"/>
    <w:rsid w:val="00DD694C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1259"/>
    <w:rsid w:val="00E848B1"/>
    <w:rsid w:val="00EA7624"/>
    <w:rsid w:val="00EA7961"/>
    <w:rsid w:val="00EB4FBF"/>
    <w:rsid w:val="00EC1DDF"/>
    <w:rsid w:val="00EC5908"/>
    <w:rsid w:val="00EF7705"/>
    <w:rsid w:val="00F02A33"/>
    <w:rsid w:val="00F14B2D"/>
    <w:rsid w:val="00F37080"/>
    <w:rsid w:val="00F44453"/>
    <w:rsid w:val="00F45D48"/>
    <w:rsid w:val="00F46FD5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3E2E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9364F7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B76C-ECA1-4907-90E0-16DF800B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Luis Fernando Araujo da Silva</cp:lastModifiedBy>
  <cp:revision>12</cp:revision>
  <cp:lastPrinted>2021-08-05T14:38:00Z</cp:lastPrinted>
  <dcterms:created xsi:type="dcterms:W3CDTF">2020-02-12T18:47:00Z</dcterms:created>
  <dcterms:modified xsi:type="dcterms:W3CDTF">2021-08-10T12:15:00Z</dcterms:modified>
</cp:coreProperties>
</file>