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AB2F87" w:rsidRDefault="00ED0105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vi</w:t>
      </w:r>
      <w:r w:rsidR="00AB2F87">
        <w:rPr>
          <w:rFonts w:ascii="Arial" w:eastAsiaTheme="minorHAnsi" w:hAnsi="Arial" w:cs="Arial"/>
          <w:sz w:val="24"/>
          <w:szCs w:val="24"/>
        </w:rPr>
        <w:t xml:space="preserve">abilize com a máxima urgência a manutenção da </w:t>
      </w:r>
      <w:r w:rsidR="00AB2F87" w:rsidRPr="00957E1D">
        <w:rPr>
          <w:rFonts w:ascii="Arial" w:eastAsiaTheme="minorHAnsi" w:hAnsi="Arial" w:cs="Arial"/>
          <w:b/>
          <w:bCs/>
          <w:sz w:val="24"/>
          <w:szCs w:val="24"/>
        </w:rPr>
        <w:t>ponte</w:t>
      </w:r>
      <w:r w:rsidR="00FC1CA7">
        <w:rPr>
          <w:rFonts w:ascii="Arial" w:eastAsiaTheme="minorHAnsi" w:hAnsi="Arial" w:cs="Arial"/>
          <w:b/>
          <w:bCs/>
          <w:sz w:val="24"/>
          <w:szCs w:val="24"/>
        </w:rPr>
        <w:t xml:space="preserve"> de madeira localizada no povoado Guabiraba, divisa entre o </w:t>
      </w:r>
      <w:proofErr w:type="spellStart"/>
      <w:r w:rsidR="00FC1CA7">
        <w:rPr>
          <w:rFonts w:ascii="Arial" w:eastAsiaTheme="minorHAnsi" w:hAnsi="Arial" w:cs="Arial"/>
          <w:b/>
          <w:bCs/>
          <w:sz w:val="24"/>
          <w:szCs w:val="24"/>
        </w:rPr>
        <w:t>Municipio</w:t>
      </w:r>
      <w:proofErr w:type="spellEnd"/>
      <w:r w:rsidR="00FC1CA7">
        <w:rPr>
          <w:rFonts w:ascii="Arial" w:eastAsiaTheme="minorHAnsi" w:hAnsi="Arial" w:cs="Arial"/>
          <w:b/>
          <w:bCs/>
          <w:sz w:val="24"/>
          <w:szCs w:val="24"/>
        </w:rPr>
        <w:t xml:space="preserve"> de Mata Roma e </w:t>
      </w:r>
      <w:proofErr w:type="spellStart"/>
      <w:r w:rsidR="00FC1CA7">
        <w:rPr>
          <w:rFonts w:ascii="Arial" w:eastAsiaTheme="minorHAnsi" w:hAnsi="Arial" w:cs="Arial"/>
          <w:b/>
          <w:bCs/>
          <w:sz w:val="24"/>
          <w:szCs w:val="24"/>
        </w:rPr>
        <w:t>Anapurus</w:t>
      </w:r>
      <w:proofErr w:type="spellEnd"/>
      <w:r w:rsidR="00FC1CA7">
        <w:rPr>
          <w:rFonts w:ascii="Arial" w:eastAsiaTheme="minorHAnsi" w:hAnsi="Arial" w:cs="Arial"/>
          <w:b/>
          <w:bCs/>
          <w:sz w:val="24"/>
          <w:szCs w:val="24"/>
        </w:rPr>
        <w:t xml:space="preserve">, </w:t>
      </w:r>
    </w:p>
    <w:p w:rsidR="00ED0105" w:rsidRDefault="00A059BD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presente indicação é de extrema relevância pois </w:t>
      </w:r>
      <w:r w:rsidR="003C6AFE">
        <w:rPr>
          <w:rFonts w:ascii="Arial" w:eastAsiaTheme="minorHAnsi" w:hAnsi="Arial" w:cs="Arial"/>
          <w:sz w:val="24"/>
          <w:szCs w:val="24"/>
        </w:rPr>
        <w:t xml:space="preserve">a ponte </w:t>
      </w:r>
      <w:r w:rsidR="00957E1D">
        <w:rPr>
          <w:rFonts w:ascii="Arial" w:eastAsiaTheme="minorHAnsi" w:hAnsi="Arial" w:cs="Arial"/>
          <w:sz w:val="24"/>
          <w:szCs w:val="24"/>
        </w:rPr>
        <w:t>está tem causado diversos tran</w:t>
      </w:r>
      <w:r w:rsidR="004C7C54">
        <w:rPr>
          <w:rFonts w:ascii="Arial" w:eastAsiaTheme="minorHAnsi" w:hAnsi="Arial" w:cs="Arial"/>
          <w:sz w:val="24"/>
          <w:szCs w:val="24"/>
        </w:rPr>
        <w:t xml:space="preserve">stornos a todos que ali transitam. De acordo com as fotos </w:t>
      </w:r>
      <w:r w:rsidR="0023489A">
        <w:rPr>
          <w:rFonts w:ascii="Arial" w:eastAsiaTheme="minorHAnsi" w:hAnsi="Arial" w:cs="Arial"/>
          <w:sz w:val="24"/>
          <w:szCs w:val="24"/>
        </w:rPr>
        <w:t>publicadas nas redes sociais,</w:t>
      </w:r>
      <w:r w:rsidR="004C7C54">
        <w:rPr>
          <w:rFonts w:ascii="Arial" w:eastAsiaTheme="minorHAnsi" w:hAnsi="Arial" w:cs="Arial"/>
          <w:sz w:val="24"/>
          <w:szCs w:val="24"/>
        </w:rPr>
        <w:t xml:space="preserve"> pode-se confirmar a necessidade de extrema urgência do atendimento ao nosso pleito e consequentemente a manutenção da referida ponte que tem causado não apenas transtornos, como colocando em risco a segurança de toda a população. </w:t>
      </w:r>
    </w:p>
    <w:p w:rsidR="004C7C54" w:rsidRDefault="004C7C54" w:rsidP="00ED0105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466657"/>
    </w:p>
    <w:p w:rsidR="004C7C54" w:rsidRPr="00A11A29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23489A">
        <w:rPr>
          <w:rFonts w:ascii="Arial" w:hAnsi="Arial" w:cs="Arial"/>
          <w:sz w:val="24"/>
          <w:szCs w:val="24"/>
        </w:rPr>
        <w:t>1</w:t>
      </w:r>
      <w:r w:rsidR="00FC1CA7">
        <w:rPr>
          <w:rFonts w:ascii="Arial" w:hAnsi="Arial" w:cs="Arial"/>
          <w:sz w:val="24"/>
          <w:szCs w:val="24"/>
        </w:rPr>
        <w:t>6</w:t>
      </w:r>
      <w:r w:rsidR="0023489A">
        <w:rPr>
          <w:rFonts w:ascii="Arial" w:hAnsi="Arial" w:cs="Arial"/>
          <w:sz w:val="24"/>
          <w:szCs w:val="24"/>
        </w:rPr>
        <w:t xml:space="preserve"> de dezembro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C7C54" w:rsidRDefault="004C7C54" w:rsidP="004C7C54">
      <w:pPr>
        <w:autoSpaceDE w:val="0"/>
        <w:autoSpaceDN w:val="0"/>
        <w:adjustRightInd w:val="0"/>
        <w:spacing w:after="0"/>
        <w:jc w:val="both"/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23489A">
        <w:rPr>
          <w:rFonts w:ascii="Arial" w:eastAsiaTheme="minorHAnsi" w:hAnsi="Arial" w:cs="Arial"/>
          <w:sz w:val="24"/>
          <w:szCs w:val="24"/>
        </w:rPr>
        <w:t>1</w:t>
      </w:r>
      <w:r w:rsidR="00FC1CA7">
        <w:rPr>
          <w:rFonts w:ascii="Arial" w:eastAsiaTheme="minorHAnsi" w:hAnsi="Arial" w:cs="Arial"/>
          <w:sz w:val="24"/>
          <w:szCs w:val="24"/>
        </w:rPr>
        <w:t>6</w:t>
      </w:r>
      <w:bookmarkStart w:id="1" w:name="_GoBack"/>
      <w:bookmarkEnd w:id="1"/>
      <w:r w:rsidR="0023489A"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4C7C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4C7C54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4E028F" w:rsidRPr="00412EEC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14" w:rsidRDefault="00FB7714">
      <w:pPr>
        <w:spacing w:after="0" w:line="240" w:lineRule="auto"/>
      </w:pPr>
      <w:r>
        <w:separator/>
      </w:r>
    </w:p>
  </w:endnote>
  <w:endnote w:type="continuationSeparator" w:id="0">
    <w:p w:rsidR="00FB7714" w:rsidRDefault="00FB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14" w:rsidRDefault="00FB7714">
      <w:pPr>
        <w:spacing w:after="0" w:line="240" w:lineRule="auto"/>
      </w:pPr>
      <w:r>
        <w:separator/>
      </w:r>
    </w:p>
  </w:footnote>
  <w:footnote w:type="continuationSeparator" w:id="0">
    <w:p w:rsidR="00FB7714" w:rsidRDefault="00FB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5351E"/>
    <w:rsid w:val="001766A2"/>
    <w:rsid w:val="00220535"/>
    <w:rsid w:val="0023489A"/>
    <w:rsid w:val="00280FE7"/>
    <w:rsid w:val="00295378"/>
    <w:rsid w:val="002D590F"/>
    <w:rsid w:val="003264A7"/>
    <w:rsid w:val="00335A1A"/>
    <w:rsid w:val="00336399"/>
    <w:rsid w:val="00344E42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6077E5"/>
    <w:rsid w:val="006768B1"/>
    <w:rsid w:val="006B69F4"/>
    <w:rsid w:val="007A66D7"/>
    <w:rsid w:val="007F5705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50C2F"/>
    <w:rsid w:val="00C907FC"/>
    <w:rsid w:val="00C946EB"/>
    <w:rsid w:val="00CE22D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  <w:rsid w:val="00FB7714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DF47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2021-12-13T13:56:00Z</cp:lastPrinted>
  <dcterms:created xsi:type="dcterms:W3CDTF">2021-12-16T13:34:00Z</dcterms:created>
  <dcterms:modified xsi:type="dcterms:W3CDTF">2021-12-16T13:34:00Z</dcterms:modified>
</cp:coreProperties>
</file>